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A10F" w14:textId="396FE966" w:rsidR="000124D3" w:rsidRPr="005F6079" w:rsidRDefault="00C76860" w:rsidP="00172097">
      <w:pPr>
        <w:jc w:val="center"/>
        <w:rPr>
          <w:rFonts w:ascii="Times New Roman" w:eastAsia="ＭＳ 明朝" w:hAnsi="Times New Roman" w:cs="Times New Roman"/>
          <w:b/>
          <w:bCs/>
        </w:rPr>
      </w:pPr>
      <w:bookmarkStart w:id="0" w:name="_Hlk195880602"/>
      <w:r w:rsidRPr="005F6079">
        <w:rPr>
          <w:rFonts w:ascii="Times New Roman" w:eastAsia="ＭＳ 明朝" w:hAnsi="Times New Roman" w:cs="Times New Roman"/>
          <w:b/>
          <w:bCs/>
        </w:rPr>
        <w:t>Application</w:t>
      </w:r>
      <w:r w:rsidR="00EC694D" w:rsidRPr="005F6079">
        <w:rPr>
          <w:rFonts w:ascii="Times New Roman" w:eastAsia="ＭＳ 明朝" w:hAnsi="Times New Roman" w:cs="Times New Roman"/>
          <w:b/>
          <w:bCs/>
        </w:rPr>
        <w:t xml:space="preserve"> Form </w:t>
      </w:r>
      <w:r w:rsidRPr="005F6079">
        <w:rPr>
          <w:rFonts w:ascii="Times New Roman" w:eastAsia="ＭＳ 明朝" w:hAnsi="Times New Roman" w:cs="Times New Roman"/>
          <w:b/>
          <w:bCs/>
        </w:rPr>
        <w:t xml:space="preserve">for </w:t>
      </w:r>
      <w:r w:rsidR="009877AE" w:rsidRPr="005F6079">
        <w:rPr>
          <w:rFonts w:ascii="Times New Roman" w:eastAsia="ＭＳ 明朝" w:hAnsi="Times New Roman" w:cs="Times New Roman"/>
          <w:b/>
          <w:bCs/>
        </w:rPr>
        <w:t xml:space="preserve">the </w:t>
      </w:r>
      <w:r w:rsidRPr="005F6079">
        <w:rPr>
          <w:rFonts w:ascii="Times New Roman" w:eastAsia="ＭＳ 明朝" w:hAnsi="Times New Roman" w:cs="Times New Roman"/>
          <w:b/>
          <w:bCs/>
        </w:rPr>
        <w:t xml:space="preserve">Secondary Use of Online Resources of </w:t>
      </w:r>
    </w:p>
    <w:p w14:paraId="345F36C8" w14:textId="5A4333A3" w:rsidR="000124D3" w:rsidRPr="005F6079" w:rsidRDefault="00C76860" w:rsidP="00172097">
      <w:pPr>
        <w:jc w:val="center"/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  <w:b/>
          <w:bCs/>
        </w:rPr>
        <w:t>the Research Institute for Languages and Cultures of Asia and Africa</w:t>
      </w:r>
      <w:bookmarkEnd w:id="0"/>
    </w:p>
    <w:p w14:paraId="06F5E89C" w14:textId="47EBD491" w:rsidR="00172097" w:rsidRPr="005F6079" w:rsidRDefault="00172097" w:rsidP="00172097">
      <w:pPr>
        <w:jc w:val="right"/>
        <w:rPr>
          <w:rFonts w:ascii="Times New Roman" w:eastAsia="ＭＳ 明朝" w:hAnsi="Times New Roman" w:cs="Times New Roman"/>
        </w:rPr>
      </w:pPr>
    </w:p>
    <w:p w14:paraId="22E97028" w14:textId="77777777" w:rsidR="00172097" w:rsidRPr="005F6079" w:rsidRDefault="00172097">
      <w:pPr>
        <w:rPr>
          <w:rFonts w:ascii="Times New Roman" w:eastAsia="ＭＳ 明朝" w:hAnsi="Times New Roman" w:cs="Times New Roman"/>
        </w:rPr>
      </w:pPr>
    </w:p>
    <w:p w14:paraId="208BC584" w14:textId="5F89BB66" w:rsidR="00822C07" w:rsidRPr="005F6079" w:rsidRDefault="00C76860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I hereby apply for permission to make secondary use (including reproduction</w:t>
      </w:r>
      <w:r w:rsidR="00B66391" w:rsidRPr="005F6079">
        <w:rPr>
          <w:rFonts w:ascii="Times New Roman" w:eastAsia="ＭＳ 明朝" w:hAnsi="Times New Roman" w:cs="Times New Roman"/>
        </w:rPr>
        <w:t xml:space="preserve"> and</w:t>
      </w:r>
      <w:r w:rsidRPr="005F6079">
        <w:rPr>
          <w:rFonts w:ascii="Times New Roman" w:eastAsia="ＭＳ 明朝" w:hAnsi="Times New Roman" w:cs="Times New Roman"/>
        </w:rPr>
        <w:t xml:space="preserve"> public transmission) of the following online resource (hereinafter referred to as “resource”) </w:t>
      </w:r>
      <w:r w:rsidR="00094D6E" w:rsidRPr="005F6079">
        <w:rPr>
          <w:rFonts w:ascii="Times New Roman" w:eastAsia="ＭＳ 明朝" w:hAnsi="Times New Roman" w:cs="Times New Roman"/>
        </w:rPr>
        <w:t xml:space="preserve">in the possession of </w:t>
      </w:r>
      <w:r w:rsidRPr="005F6079">
        <w:rPr>
          <w:rFonts w:ascii="Times New Roman" w:eastAsia="ＭＳ 明朝" w:hAnsi="Times New Roman" w:cs="Times New Roman"/>
        </w:rPr>
        <w:t>the Research Institute for Languages and Cultures of Asia and Africa (hereinafter “ILCAA”).</w:t>
      </w:r>
    </w:p>
    <w:p w14:paraId="09E06585" w14:textId="77777777" w:rsidR="00172097" w:rsidRPr="005F6079" w:rsidRDefault="00172097">
      <w:pPr>
        <w:rPr>
          <w:rFonts w:ascii="Times New Roman" w:eastAsia="ＭＳ 明朝" w:hAnsi="Times New Roman" w:cs="Times New Roman"/>
        </w:rPr>
      </w:pPr>
    </w:p>
    <w:p w14:paraId="00A35E7C" w14:textId="4027B922" w:rsidR="00172097" w:rsidRPr="005F6079" w:rsidRDefault="00C76860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The name/ID of the resource for which I am applying for secondary use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51837005" w14:textId="5660FC6B" w:rsidR="00431C24" w:rsidRPr="005F6079" w:rsidRDefault="00C76860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(</w:t>
      </w:r>
      <w:r w:rsidR="00822C07" w:rsidRPr="005F6079">
        <w:rPr>
          <w:rFonts w:ascii="Times New Roman" w:eastAsia="ＭＳ 明朝" w:hAnsi="Times New Roman" w:cs="Times New Roman"/>
        </w:rPr>
        <w:t>The specific part</w:t>
      </w:r>
      <w:r w:rsidRPr="005F6079">
        <w:rPr>
          <w:rFonts w:ascii="Times New Roman" w:eastAsia="ＭＳ 明朝" w:hAnsi="Times New Roman" w:cs="Times New Roman"/>
        </w:rPr>
        <w:t xml:space="preserve"> of the resource requested for secondary use</w:t>
      </w:r>
      <w:r w:rsidR="005A0209" w:rsidRPr="005F6079">
        <w:rPr>
          <w:rFonts w:ascii="Times New Roman" w:eastAsia="ＭＳ 明朝" w:hAnsi="Times New Roman" w:cs="Times New Roman"/>
        </w:rPr>
        <w:t>:</w:t>
      </w:r>
      <w:r w:rsidRPr="005F6079">
        <w:rPr>
          <w:rFonts w:ascii="Times New Roman" w:eastAsia="ＭＳ 明朝" w:hAnsi="Times New Roman" w:cs="Times New Roman"/>
        </w:rPr>
        <w:t xml:space="preserve">                               </w:t>
      </w:r>
      <w:r w:rsidR="009E6234" w:rsidRPr="005F6079">
        <w:rPr>
          <w:rFonts w:ascii="Times New Roman" w:eastAsia="ＭＳ 明朝" w:hAnsi="Times New Roman" w:cs="Times New Roman"/>
        </w:rPr>
        <w:t xml:space="preserve">  </w:t>
      </w:r>
      <w:r w:rsidRPr="005F6079">
        <w:rPr>
          <w:rFonts w:ascii="Times New Roman" w:eastAsia="ＭＳ 明朝" w:hAnsi="Times New Roman" w:cs="Times New Roman"/>
        </w:rPr>
        <w:t xml:space="preserve">  </w:t>
      </w:r>
      <w:proofErr w:type="gramStart"/>
      <w:r w:rsidRPr="005F6079">
        <w:rPr>
          <w:rFonts w:ascii="Times New Roman" w:eastAsia="ＭＳ 明朝" w:hAnsi="Times New Roman" w:cs="Times New Roman"/>
        </w:rPr>
        <w:t xml:space="preserve">  )</w:t>
      </w:r>
      <w:proofErr w:type="gramEnd"/>
    </w:p>
    <w:p w14:paraId="598DF434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35DE5CB3" w14:textId="76760C5D" w:rsidR="00172097" w:rsidRPr="005F6079" w:rsidRDefault="00C76860" w:rsidP="00172097">
      <w:pPr>
        <w:rPr>
          <w:rFonts w:ascii="Times New Roman" w:eastAsia="ＭＳ 明朝" w:hAnsi="Times New Roman" w:cs="Times New Roman"/>
          <w:sz w:val="20"/>
          <w:szCs w:val="20"/>
        </w:rPr>
      </w:pPr>
      <w:r w:rsidRPr="005F6079">
        <w:rPr>
          <w:rFonts w:ascii="Times New Roman" w:eastAsia="ＭＳ 明朝" w:hAnsi="Times New Roman" w:cs="Times New Roman"/>
          <w:sz w:val="20"/>
          <w:szCs w:val="20"/>
        </w:rPr>
        <w:t>I</w:t>
      </w:r>
      <w:r w:rsidR="008B5C0D" w:rsidRPr="005F607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204211">
        <w:rPr>
          <w:rFonts w:ascii="Times New Roman" w:eastAsia="ＭＳ 明朝" w:hAnsi="Times New Roman" w:cs="Times New Roman"/>
          <w:sz w:val="20"/>
          <w:szCs w:val="20"/>
        </w:rPr>
        <w:t xml:space="preserve">shall </w:t>
      </w:r>
      <w:r w:rsidR="008B5C0D" w:rsidRPr="005F6079">
        <w:rPr>
          <w:rFonts w:ascii="Times New Roman" w:eastAsia="ＭＳ 明朝" w:hAnsi="Times New Roman" w:cs="Times New Roman"/>
          <w:sz w:val="20"/>
          <w:szCs w:val="20"/>
        </w:rPr>
        <w:t>comply with</w:t>
      </w:r>
      <w:r w:rsidRPr="005F6079">
        <w:rPr>
          <w:rFonts w:ascii="Times New Roman" w:eastAsia="ＭＳ 明朝" w:hAnsi="Times New Roman" w:cs="Times New Roman"/>
          <w:sz w:val="20"/>
          <w:szCs w:val="20"/>
        </w:rPr>
        <w:t xml:space="preserve"> the following conditions for the use</w:t>
      </w:r>
      <w:r w:rsidR="005A0209" w:rsidRPr="005F6079">
        <w:rPr>
          <w:rFonts w:ascii="Times New Roman" w:eastAsia="ＭＳ 明朝" w:hAnsi="Times New Roman" w:cs="Times New Roman"/>
          <w:sz w:val="20"/>
          <w:szCs w:val="20"/>
        </w:rPr>
        <w:t>:</w:t>
      </w:r>
    </w:p>
    <w:p w14:paraId="4C67B71B" w14:textId="2E6F8D46" w:rsidR="00BA1C72" w:rsidRPr="005F6079" w:rsidRDefault="00C76860" w:rsidP="00062F2A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0"/>
          <w:szCs w:val="20"/>
        </w:rPr>
      </w:pPr>
      <w:r w:rsidRPr="005F6079">
        <w:rPr>
          <w:rFonts w:ascii="Times New Roman" w:eastAsia="ＭＳ 明朝" w:hAnsi="Times New Roman" w:cs="Times New Roman"/>
          <w:sz w:val="20"/>
          <w:szCs w:val="20"/>
        </w:rPr>
        <w:t>The applicant shall bear any expenses incurred in connection with the secondary use of the resource.</w:t>
      </w:r>
    </w:p>
    <w:p w14:paraId="3051CFED" w14:textId="3BEC9E31" w:rsidR="00BA1C72" w:rsidRPr="005F6079" w:rsidRDefault="00C76860" w:rsidP="00062F2A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0"/>
          <w:szCs w:val="20"/>
        </w:rPr>
      </w:pPr>
      <w:r w:rsidRPr="005F6079">
        <w:rPr>
          <w:rFonts w:ascii="Times New Roman" w:eastAsia="ＭＳ 明朝" w:hAnsi="Times New Roman" w:cs="Times New Roman"/>
          <w:sz w:val="20"/>
          <w:szCs w:val="20"/>
        </w:rPr>
        <w:t>The applicant shall use any works provided by ILCAA solely for the stated purpose and manage them appropriately.</w:t>
      </w:r>
    </w:p>
    <w:p w14:paraId="68BA32A7" w14:textId="6E222007" w:rsidR="007945B8" w:rsidRPr="005F6079" w:rsidRDefault="00C76860" w:rsidP="00062F2A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0"/>
          <w:szCs w:val="20"/>
        </w:rPr>
      </w:pPr>
      <w:bookmarkStart w:id="1" w:name="_heading=h.30j0zll" w:colFirst="0" w:colLast="0"/>
      <w:bookmarkEnd w:id="1"/>
      <w:r w:rsidRPr="005F6079">
        <w:rPr>
          <w:rFonts w:ascii="Times New Roman" w:eastAsia="ＭＳ 明朝" w:hAnsi="Times New Roman" w:cs="Times New Roman"/>
          <w:sz w:val="20"/>
          <w:szCs w:val="20"/>
        </w:rPr>
        <w:t xml:space="preserve">If the applicant incorporates a work provided by ILCAA into their own work, they shall appropriately acknowledge that it originates from ILCAA’s online resources. </w:t>
      </w:r>
    </w:p>
    <w:p w14:paraId="08E8935D" w14:textId="0F158CED" w:rsidR="007945B8" w:rsidRPr="005F6079" w:rsidRDefault="00C76860" w:rsidP="00062F2A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0"/>
          <w:szCs w:val="20"/>
        </w:rPr>
      </w:pPr>
      <w:r w:rsidRPr="005F6079">
        <w:rPr>
          <w:rFonts w:ascii="Times New Roman" w:eastAsia="ＭＳ 明朝" w:hAnsi="Times New Roman" w:cs="Times New Roman"/>
          <w:sz w:val="20"/>
          <w:szCs w:val="20"/>
        </w:rPr>
        <w:t xml:space="preserve">The applicant shall submit materials demonstrating proper use of the work provided by ILCAA (e.g., scanned copy, webpage URL). </w:t>
      </w:r>
    </w:p>
    <w:p w14:paraId="3ECCD902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53ADFA37" w14:textId="092096EC" w:rsidR="00172097" w:rsidRPr="005F6079" w:rsidRDefault="00C76860" w:rsidP="00172097">
      <w:pPr>
        <w:rPr>
          <w:rFonts w:ascii="Times New Roman" w:eastAsia="ＭＳ 明朝" w:hAnsi="Times New Roman" w:cs="Times New Roman"/>
          <w:lang w:eastAsia="zh-CN"/>
        </w:rPr>
      </w:pPr>
      <w:r w:rsidRPr="005F6079">
        <w:rPr>
          <w:rFonts w:ascii="Times New Roman" w:eastAsia="ＭＳ 明朝" w:hAnsi="Times New Roman" w:cs="Times New Roman"/>
        </w:rPr>
        <w:t>A</w:t>
      </w:r>
      <w:r w:rsidR="00636069" w:rsidRPr="005F6079">
        <w:rPr>
          <w:rFonts w:ascii="Times New Roman" w:eastAsia="ＭＳ 明朝" w:hAnsi="Times New Roman" w:cs="Times New Roman"/>
        </w:rPr>
        <w:t xml:space="preserve">pplicant’s </w:t>
      </w:r>
      <w:r w:rsidR="009E6234" w:rsidRPr="005F6079">
        <w:rPr>
          <w:rFonts w:ascii="Times New Roman" w:eastAsia="ＭＳ 明朝" w:hAnsi="Times New Roman" w:cs="Times New Roman"/>
        </w:rPr>
        <w:t>n</w:t>
      </w:r>
      <w:r w:rsidR="00636069" w:rsidRPr="005F6079">
        <w:rPr>
          <w:rFonts w:ascii="Times New Roman" w:eastAsia="ＭＳ 明朝" w:hAnsi="Times New Roman" w:cs="Times New Roman"/>
        </w:rPr>
        <w:t>ame</w:t>
      </w:r>
      <w:r w:rsidR="005A0209" w:rsidRPr="005F6079">
        <w:rPr>
          <w:rFonts w:ascii="Times New Roman" w:eastAsia="ＭＳ 明朝" w:hAnsi="Times New Roman" w:cs="Times New Roman"/>
          <w:lang w:eastAsia="zh-CN"/>
        </w:rPr>
        <w:t>:</w:t>
      </w:r>
    </w:p>
    <w:p w14:paraId="5464FDAD" w14:textId="77777777" w:rsidR="00172097" w:rsidRPr="005F6079" w:rsidRDefault="00172097" w:rsidP="00172097">
      <w:pPr>
        <w:rPr>
          <w:rFonts w:ascii="Times New Roman" w:eastAsia="ＭＳ 明朝" w:hAnsi="Times New Roman" w:cs="Times New Roman"/>
          <w:lang w:eastAsia="zh-CN"/>
        </w:rPr>
      </w:pPr>
    </w:p>
    <w:p w14:paraId="4164ACB1" w14:textId="1E502B01" w:rsidR="00172097" w:rsidRPr="005F6079" w:rsidRDefault="00522E14" w:rsidP="00172097">
      <w:pPr>
        <w:rPr>
          <w:rFonts w:ascii="Times New Roman" w:eastAsia="ＭＳ 明朝" w:hAnsi="Times New Roman" w:cs="Times New Roman"/>
          <w:lang w:eastAsia="zh-CN"/>
        </w:rPr>
      </w:pPr>
      <w:r>
        <w:rPr>
          <w:rFonts w:ascii="Times New Roman" w:eastAsia="ＭＳ 明朝" w:hAnsi="Times New Roman" w:cs="Times New Roman"/>
        </w:rPr>
        <w:t>A</w:t>
      </w:r>
      <w:r w:rsidRPr="005F6079">
        <w:rPr>
          <w:rFonts w:ascii="Times New Roman" w:eastAsia="ＭＳ 明朝" w:hAnsi="Times New Roman" w:cs="Times New Roman"/>
        </w:rPr>
        <w:t>ffiliation</w:t>
      </w:r>
      <w:r w:rsidR="005A0209" w:rsidRPr="005F6079">
        <w:rPr>
          <w:rFonts w:ascii="Times New Roman" w:eastAsia="ＭＳ 明朝" w:hAnsi="Times New Roman" w:cs="Times New Roman"/>
          <w:lang w:eastAsia="zh-CN"/>
        </w:rPr>
        <w:t>:</w:t>
      </w:r>
    </w:p>
    <w:p w14:paraId="4E41C9C8" w14:textId="77777777" w:rsidR="00172097" w:rsidRPr="005F6079" w:rsidRDefault="00172097" w:rsidP="00172097">
      <w:pPr>
        <w:rPr>
          <w:rFonts w:ascii="Times New Roman" w:eastAsia="ＭＳ 明朝" w:hAnsi="Times New Roman" w:cs="Times New Roman"/>
          <w:lang w:eastAsia="zh-CN"/>
        </w:rPr>
      </w:pPr>
    </w:p>
    <w:p w14:paraId="4CE6E26F" w14:textId="0962793E" w:rsidR="00172097" w:rsidRPr="005F6079" w:rsidRDefault="00522E14" w:rsidP="00172097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A</w:t>
      </w:r>
      <w:r w:rsidRPr="005F6079">
        <w:rPr>
          <w:rFonts w:ascii="Times New Roman" w:eastAsia="ＭＳ 明朝" w:hAnsi="Times New Roman" w:cs="Times New Roman"/>
        </w:rPr>
        <w:t>ddress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5089A1ED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4B15E6A0" w14:textId="628913B9" w:rsidR="00172097" w:rsidRPr="005F6079" w:rsidRDefault="00522E14" w:rsidP="00172097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/>
        </w:rPr>
        <w:t>E</w:t>
      </w:r>
      <w:r w:rsidRPr="005F6079">
        <w:rPr>
          <w:rFonts w:ascii="Times New Roman" w:eastAsia="ＭＳ 明朝" w:hAnsi="Times New Roman" w:cs="Times New Roman"/>
        </w:rPr>
        <w:t xml:space="preserve">mail </w:t>
      </w:r>
      <w:r w:rsidR="009E6234" w:rsidRPr="005F6079">
        <w:rPr>
          <w:rFonts w:ascii="Times New Roman" w:eastAsia="ＭＳ 明朝" w:hAnsi="Times New Roman" w:cs="Times New Roman"/>
        </w:rPr>
        <w:t>a</w:t>
      </w:r>
      <w:r w:rsidR="00636069" w:rsidRPr="005F6079">
        <w:rPr>
          <w:rFonts w:ascii="Times New Roman" w:eastAsia="ＭＳ 明朝" w:hAnsi="Times New Roman" w:cs="Times New Roman"/>
        </w:rPr>
        <w:t>ddress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223D66B0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480FDE4C" w14:textId="375809FE" w:rsidR="00450696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P</w:t>
      </w:r>
      <w:r w:rsidR="00822C07" w:rsidRPr="005F6079">
        <w:rPr>
          <w:rFonts w:ascii="Times New Roman" w:eastAsia="ＭＳ 明朝" w:hAnsi="Times New Roman" w:cs="Times New Roman"/>
        </w:rPr>
        <w:t>urpose(s) of use</w:t>
      </w:r>
      <w:r w:rsidR="005A0209" w:rsidRPr="005F6079">
        <w:rPr>
          <w:rFonts w:ascii="Times New Roman" w:eastAsia="ＭＳ 明朝" w:hAnsi="Times New Roman" w:cs="Times New Roman"/>
        </w:rPr>
        <w:t>:</w:t>
      </w:r>
      <w:r w:rsidR="00822C07" w:rsidRPr="005F6079">
        <w:rPr>
          <w:rFonts w:ascii="Times New Roman" w:eastAsia="ＭＳ 明朝" w:hAnsi="Times New Roman" w:cs="Times New Roman"/>
        </w:rPr>
        <w:t xml:space="preserve"> Please select one or more of the options below and provide the relevant details for each.</w:t>
      </w:r>
      <w:r w:rsidR="00636069" w:rsidRPr="005F6079">
        <w:rPr>
          <w:rFonts w:ascii="Times New Roman" w:eastAsia="ＭＳ 明朝" w:hAnsi="Times New Roman" w:cs="Times New Roman"/>
        </w:rPr>
        <w:t xml:space="preserve"> </w:t>
      </w:r>
    </w:p>
    <w:p w14:paraId="16F6E1EC" w14:textId="77777777" w:rsidR="00172097" w:rsidRPr="005F6079" w:rsidRDefault="00172097" w:rsidP="004F35EF">
      <w:pPr>
        <w:rPr>
          <w:rFonts w:ascii="Times New Roman" w:eastAsia="ＭＳ 明朝" w:hAnsi="Times New Roman" w:cs="Times New Roman"/>
        </w:rPr>
      </w:pPr>
    </w:p>
    <w:p w14:paraId="1845DA34" w14:textId="47841676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(A) </w:t>
      </w:r>
      <w:r w:rsidR="004C1FF8" w:rsidRPr="005F6079">
        <w:rPr>
          <w:rFonts w:ascii="Times New Roman" w:eastAsia="ＭＳ 明朝" w:hAnsi="Times New Roman" w:cs="Times New Roman"/>
        </w:rPr>
        <w:t>Reproduction</w:t>
      </w:r>
      <w:r w:rsidR="00061867" w:rsidRPr="005F6079">
        <w:rPr>
          <w:rFonts w:ascii="Times New Roman" w:eastAsia="ＭＳ 明朝" w:hAnsi="Times New Roman" w:cs="Times New Roman"/>
        </w:rPr>
        <w:t xml:space="preserve"> or </w:t>
      </w:r>
      <w:r w:rsidR="004C1FF8" w:rsidRPr="005F6079">
        <w:rPr>
          <w:rFonts w:ascii="Times New Roman" w:eastAsia="ＭＳ 明朝" w:hAnsi="Times New Roman" w:cs="Times New Roman"/>
        </w:rPr>
        <w:t>publication</w:t>
      </w:r>
      <w:r w:rsidR="00DB6AD3" w:rsidRPr="005F6079">
        <w:rPr>
          <w:rFonts w:ascii="Times New Roman" w:eastAsia="ＭＳ 明朝" w:hAnsi="Times New Roman" w:cs="Times New Roman"/>
        </w:rPr>
        <w:t xml:space="preserve"> </w:t>
      </w:r>
      <w:r w:rsidR="00600B74" w:rsidRPr="005F6079">
        <w:rPr>
          <w:rFonts w:ascii="Times New Roman" w:eastAsia="ＭＳ 明朝" w:hAnsi="Times New Roman" w:cs="Times New Roman"/>
        </w:rPr>
        <w:t>of the resource</w:t>
      </w:r>
      <w:r w:rsidRPr="005F6079">
        <w:rPr>
          <w:rFonts w:ascii="Times New Roman" w:eastAsia="ＭＳ 明朝" w:hAnsi="Times New Roman" w:cs="Times New Roman"/>
        </w:rPr>
        <w:t xml:space="preserve"> </w:t>
      </w:r>
      <w:r w:rsidR="00DB6AD3" w:rsidRPr="005F6079">
        <w:rPr>
          <w:rFonts w:ascii="Times New Roman" w:eastAsia="ＭＳ 明朝" w:hAnsi="Times New Roman" w:cs="Times New Roman"/>
        </w:rPr>
        <w:t>in print</w:t>
      </w:r>
      <w:r w:rsidR="00061867" w:rsidRPr="005F6079">
        <w:rPr>
          <w:rFonts w:ascii="Times New Roman" w:eastAsia="ＭＳ 明朝" w:hAnsi="Times New Roman" w:cs="Times New Roman"/>
        </w:rPr>
        <w:t xml:space="preserve"> or </w:t>
      </w:r>
      <w:r w:rsidR="004C1FF8" w:rsidRPr="005F6079">
        <w:rPr>
          <w:rFonts w:ascii="Times New Roman" w:eastAsia="ＭＳ 明朝" w:hAnsi="Times New Roman" w:cs="Times New Roman"/>
        </w:rPr>
        <w:t>digital media</w:t>
      </w:r>
    </w:p>
    <w:p w14:paraId="4AD0AA99" w14:textId="315E87C2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822C07" w:rsidRPr="005F6079">
        <w:rPr>
          <w:rFonts w:ascii="Times New Roman" w:eastAsia="ＭＳ 明朝" w:hAnsi="Times New Roman" w:cs="Times New Roman"/>
        </w:rPr>
        <w:t xml:space="preserve">Title </w:t>
      </w:r>
      <w:r w:rsidR="009F722E" w:rsidRPr="005F6079">
        <w:rPr>
          <w:rFonts w:ascii="Times New Roman" w:eastAsia="ＭＳ 明朝" w:hAnsi="Times New Roman" w:cs="Times New Roman"/>
        </w:rPr>
        <w:t xml:space="preserve">of </w:t>
      </w:r>
      <w:r w:rsidR="003C1264" w:rsidRPr="005F6079">
        <w:rPr>
          <w:rFonts w:ascii="Times New Roman" w:eastAsia="ＭＳ 明朝" w:hAnsi="Times New Roman" w:cs="Times New Roman"/>
        </w:rPr>
        <w:t xml:space="preserve">the </w:t>
      </w:r>
      <w:r w:rsidR="009F722E" w:rsidRPr="005F6079">
        <w:rPr>
          <w:rFonts w:ascii="Times New Roman" w:eastAsia="ＭＳ 明朝" w:hAnsi="Times New Roman" w:cs="Times New Roman"/>
        </w:rPr>
        <w:t>book</w:t>
      </w:r>
      <w:r w:rsidR="0048452C" w:rsidRPr="005F6079">
        <w:rPr>
          <w:rFonts w:ascii="Times New Roman" w:eastAsia="ＭＳ 明朝" w:hAnsi="Times New Roman" w:cs="Times New Roman"/>
        </w:rPr>
        <w:t>/</w:t>
      </w:r>
      <w:r w:rsidR="009F722E" w:rsidRPr="005F6079">
        <w:rPr>
          <w:rFonts w:ascii="Times New Roman" w:eastAsia="ＭＳ 明朝" w:hAnsi="Times New Roman" w:cs="Times New Roman"/>
        </w:rPr>
        <w:t>magazine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422D81C7" w14:textId="128ADD9E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3C1264" w:rsidRPr="005F6079">
        <w:rPr>
          <w:rFonts w:ascii="Times New Roman" w:eastAsia="ＭＳ 明朝" w:hAnsi="Times New Roman" w:cs="Times New Roman"/>
        </w:rPr>
        <w:t>E</w:t>
      </w:r>
      <w:r w:rsidR="00636069" w:rsidRPr="005F6079">
        <w:rPr>
          <w:rFonts w:ascii="Times New Roman" w:eastAsia="ＭＳ 明朝" w:hAnsi="Times New Roman" w:cs="Times New Roman"/>
        </w:rPr>
        <w:t>ditor</w:t>
      </w:r>
      <w:r w:rsidR="00330C4E" w:rsidRPr="005F6079">
        <w:rPr>
          <w:rFonts w:ascii="Times New Roman" w:eastAsia="ＭＳ 明朝" w:hAnsi="Times New Roman" w:cs="Times New Roman"/>
        </w:rPr>
        <w:t>/</w:t>
      </w:r>
      <w:r w:rsidR="00822C07" w:rsidRPr="005F6079">
        <w:rPr>
          <w:rFonts w:ascii="Times New Roman" w:eastAsia="ＭＳ 明朝" w:hAnsi="Times New Roman" w:cs="Times New Roman"/>
        </w:rPr>
        <w:t>a</w:t>
      </w:r>
      <w:r w:rsidR="00636069" w:rsidRPr="005F6079">
        <w:rPr>
          <w:rFonts w:ascii="Times New Roman" w:eastAsia="ＭＳ 明朝" w:hAnsi="Times New Roman" w:cs="Times New Roman"/>
        </w:rPr>
        <w:t>uthor (if</w:t>
      </w:r>
      <w:r w:rsidR="009F722E" w:rsidRPr="005F6079">
        <w:rPr>
          <w:rFonts w:ascii="Times New Roman" w:eastAsia="ＭＳ 明朝" w:hAnsi="Times New Roman" w:cs="Times New Roman"/>
        </w:rPr>
        <w:t xml:space="preserve"> not the applicant</w:t>
      </w:r>
      <w:r w:rsidR="00636069" w:rsidRPr="005F6079">
        <w:rPr>
          <w:rFonts w:ascii="Times New Roman" w:eastAsia="ＭＳ 明朝" w:hAnsi="Times New Roman" w:cs="Times New Roman"/>
        </w:rPr>
        <w:t>)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66D89318" w14:textId="2AE0A6B0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3C1264" w:rsidRPr="005F6079">
        <w:rPr>
          <w:rFonts w:ascii="Times New Roman" w:eastAsia="ＭＳ 明朝" w:hAnsi="Times New Roman" w:cs="Times New Roman"/>
        </w:rPr>
        <w:t>P</w:t>
      </w:r>
      <w:r w:rsidR="00636069" w:rsidRPr="005F6079">
        <w:rPr>
          <w:rFonts w:ascii="Times New Roman" w:eastAsia="ＭＳ 明朝" w:hAnsi="Times New Roman" w:cs="Times New Roman"/>
        </w:rPr>
        <w:t>ublisher</w:t>
      </w:r>
      <w:r w:rsidR="003C1264" w:rsidRPr="005F6079">
        <w:rPr>
          <w:rFonts w:ascii="Times New Roman" w:eastAsia="ＭＳ 明朝" w:hAnsi="Times New Roman" w:cs="Times New Roman"/>
        </w:rPr>
        <w:t>’s name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1D8FFDD3" w14:textId="579EA7F9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413ECB" w:rsidRPr="005F6079">
        <w:rPr>
          <w:rFonts w:ascii="Times New Roman" w:eastAsia="ＭＳ 明朝" w:hAnsi="Times New Roman" w:cs="Times New Roman"/>
        </w:rPr>
        <w:t>Schedule</w:t>
      </w:r>
      <w:r w:rsidR="00636069" w:rsidRPr="005F6079">
        <w:rPr>
          <w:rFonts w:ascii="Times New Roman" w:eastAsia="ＭＳ 明朝" w:hAnsi="Times New Roman" w:cs="Times New Roman"/>
        </w:rPr>
        <w:t xml:space="preserve">d </w:t>
      </w:r>
      <w:r w:rsidR="00822C07" w:rsidRPr="005F6079">
        <w:rPr>
          <w:rFonts w:ascii="Times New Roman" w:eastAsia="ＭＳ 明朝" w:hAnsi="Times New Roman" w:cs="Times New Roman"/>
        </w:rPr>
        <w:t>publication date</w:t>
      </w:r>
      <w:r w:rsidRPr="005F6079">
        <w:rPr>
          <w:rFonts w:ascii="Times New Roman" w:eastAsia="ＭＳ 明朝" w:hAnsi="Times New Roman" w:cs="Times New Roman"/>
        </w:rPr>
        <w:t>/season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38095607" w14:textId="1B399604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413ECB" w:rsidRPr="005F6079">
        <w:rPr>
          <w:rFonts w:ascii="Times New Roman" w:eastAsia="ＭＳ 明朝" w:hAnsi="Times New Roman" w:cs="Times New Roman"/>
        </w:rPr>
        <w:t>Schedule</w:t>
      </w:r>
      <w:r w:rsidR="00636069" w:rsidRPr="005F6079">
        <w:rPr>
          <w:rFonts w:ascii="Times New Roman" w:eastAsia="ＭＳ 明朝" w:hAnsi="Times New Roman" w:cs="Times New Roman"/>
        </w:rPr>
        <w:t>d</w:t>
      </w:r>
      <w:r w:rsidR="00822C07" w:rsidRPr="005F6079">
        <w:rPr>
          <w:rFonts w:ascii="Times New Roman" w:eastAsia="ＭＳ 明朝" w:hAnsi="Times New Roman" w:cs="Times New Roman"/>
        </w:rPr>
        <w:t xml:space="preserve"> retail</w:t>
      </w:r>
      <w:r w:rsidR="00636069" w:rsidRPr="005F6079">
        <w:rPr>
          <w:rFonts w:ascii="Times New Roman" w:eastAsia="ＭＳ 明朝" w:hAnsi="Times New Roman" w:cs="Times New Roman"/>
        </w:rPr>
        <w:t xml:space="preserve"> price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53A35585" w14:textId="0A3F49FC" w:rsidR="00450696" w:rsidRPr="005F6079" w:rsidRDefault="00C76860">
      <w:pPr>
        <w:widowControl/>
        <w:jc w:val="left"/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br w:type="page"/>
      </w:r>
    </w:p>
    <w:p w14:paraId="0D18D589" w14:textId="3AF927D1" w:rsidR="00172097" w:rsidRPr="005F6079" w:rsidRDefault="00C76860" w:rsidP="001337B8">
      <w:pPr>
        <w:widowControl/>
        <w:jc w:val="left"/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lastRenderedPageBreak/>
        <w:t xml:space="preserve">(B) </w:t>
      </w:r>
      <w:r w:rsidR="004F35EF" w:rsidRPr="005F6079">
        <w:rPr>
          <w:rFonts w:ascii="Times New Roman" w:eastAsia="ＭＳ 明朝" w:hAnsi="Times New Roman" w:cs="Times New Roman"/>
        </w:rPr>
        <w:t>P</w:t>
      </w:r>
      <w:r w:rsidR="006205ED" w:rsidRPr="005F6079">
        <w:rPr>
          <w:rFonts w:ascii="Times New Roman" w:eastAsia="ＭＳ 明朝" w:hAnsi="Times New Roman" w:cs="Times New Roman"/>
        </w:rPr>
        <w:t>ublication</w:t>
      </w:r>
      <w:r w:rsidR="004F35EF" w:rsidRPr="005F6079">
        <w:rPr>
          <w:rFonts w:ascii="Times New Roman" w:eastAsia="ＭＳ 明朝" w:hAnsi="Times New Roman" w:cs="Times New Roman"/>
        </w:rPr>
        <w:t xml:space="preserve"> on </w:t>
      </w:r>
      <w:r w:rsidR="00940DE9" w:rsidRPr="005F6079">
        <w:rPr>
          <w:rFonts w:ascii="Times New Roman" w:eastAsia="ＭＳ 明朝" w:hAnsi="Times New Roman" w:cs="Times New Roman"/>
        </w:rPr>
        <w:t>a</w:t>
      </w:r>
      <w:r w:rsidR="004F35EF" w:rsidRPr="005F6079">
        <w:rPr>
          <w:rFonts w:ascii="Times New Roman" w:eastAsia="ＭＳ 明朝" w:hAnsi="Times New Roman" w:cs="Times New Roman"/>
        </w:rPr>
        <w:t xml:space="preserve"> webpage, etc.</w:t>
      </w:r>
    </w:p>
    <w:p w14:paraId="0CC4A40B" w14:textId="5A0C1F45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822C07" w:rsidRPr="005F6079">
        <w:rPr>
          <w:rFonts w:ascii="Times New Roman" w:eastAsia="ＭＳ 明朝" w:hAnsi="Times New Roman" w:cs="Times New Roman"/>
        </w:rPr>
        <w:t>Title</w:t>
      </w:r>
      <w:r w:rsidR="009F722E" w:rsidRPr="005F6079">
        <w:rPr>
          <w:rFonts w:ascii="Times New Roman" w:eastAsia="ＭＳ 明朝" w:hAnsi="Times New Roman" w:cs="Times New Roman"/>
        </w:rPr>
        <w:t xml:space="preserve"> of the we</w:t>
      </w:r>
      <w:r w:rsidR="0048452C" w:rsidRPr="005F6079">
        <w:rPr>
          <w:rFonts w:ascii="Times New Roman" w:eastAsia="ＭＳ 明朝" w:hAnsi="Times New Roman" w:cs="Times New Roman"/>
        </w:rPr>
        <w:t>b</w:t>
      </w:r>
      <w:r w:rsidR="006205ED" w:rsidRPr="005F6079">
        <w:rPr>
          <w:rFonts w:ascii="Times New Roman" w:eastAsia="ＭＳ 明朝" w:hAnsi="Times New Roman" w:cs="Times New Roman"/>
        </w:rPr>
        <w:t>site</w:t>
      </w:r>
      <w:r w:rsidR="005A0209" w:rsidRPr="005F6079">
        <w:rPr>
          <w:rFonts w:ascii="Times New Roman" w:eastAsia="ＭＳ 明朝" w:hAnsi="Times New Roman" w:cs="Times New Roman"/>
        </w:rPr>
        <w:t>:</w:t>
      </w:r>
      <w:r w:rsidR="009F722E" w:rsidRPr="005F6079">
        <w:rPr>
          <w:rFonts w:ascii="Times New Roman" w:eastAsia="ＭＳ 明朝" w:hAnsi="Times New Roman" w:cs="Times New Roman"/>
        </w:rPr>
        <w:t xml:space="preserve"> </w:t>
      </w:r>
    </w:p>
    <w:p w14:paraId="6ED5E11B" w14:textId="6044B769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9F722E" w:rsidRPr="005F6079">
        <w:rPr>
          <w:rFonts w:ascii="Times New Roman" w:eastAsia="ＭＳ 明朝" w:hAnsi="Times New Roman" w:cs="Times New Roman"/>
        </w:rPr>
        <w:t>URL</w:t>
      </w:r>
      <w:r w:rsidR="00163A94" w:rsidRPr="005F6079">
        <w:rPr>
          <w:rFonts w:ascii="Times New Roman" w:eastAsia="ＭＳ 明朝" w:hAnsi="Times New Roman" w:cs="Times New Roman"/>
        </w:rPr>
        <w:t xml:space="preserve"> </w:t>
      </w:r>
      <w:r w:rsidR="009E6234" w:rsidRPr="005F6079">
        <w:rPr>
          <w:rFonts w:ascii="Times New Roman" w:eastAsia="ＭＳ 明朝" w:hAnsi="Times New Roman" w:cs="Times New Roman"/>
        </w:rPr>
        <w:t xml:space="preserve">of </w:t>
      </w:r>
      <w:r w:rsidR="00163A94" w:rsidRPr="005F6079">
        <w:rPr>
          <w:rFonts w:ascii="Times New Roman" w:eastAsia="ＭＳ 明朝" w:hAnsi="Times New Roman" w:cs="Times New Roman"/>
        </w:rPr>
        <w:t>the website or specific web</w:t>
      </w:r>
      <w:r w:rsidRPr="005F6079">
        <w:rPr>
          <w:rFonts w:ascii="Times New Roman" w:eastAsia="ＭＳ 明朝" w:hAnsi="Times New Roman" w:cs="Times New Roman"/>
        </w:rPr>
        <w:t>page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15259EA8" w14:textId="3FC68D4E" w:rsidR="009E6234" w:rsidRPr="005F6079" w:rsidRDefault="00C76860" w:rsidP="009E6234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3C1264" w:rsidRPr="005F6079">
        <w:rPr>
          <w:rFonts w:ascii="Times New Roman" w:hAnsi="Times New Roman" w:cs="Times New Roman"/>
        </w:rPr>
        <w:t>O</w:t>
      </w:r>
      <w:r w:rsidR="00822C07" w:rsidRPr="005F6079">
        <w:rPr>
          <w:rFonts w:ascii="Times New Roman" w:hAnsi="Times New Roman" w:cs="Times New Roman"/>
        </w:rPr>
        <w:t>wner/responsible person</w:t>
      </w:r>
      <w:r w:rsidRPr="005F6079">
        <w:rPr>
          <w:rFonts w:ascii="Times New Roman" w:hAnsi="Times New Roman" w:cs="Times New Roman"/>
        </w:rPr>
        <w:t xml:space="preserve"> of the website</w:t>
      </w:r>
      <w:r w:rsidR="00822C07" w:rsidRPr="005F6079">
        <w:rPr>
          <w:rFonts w:ascii="Times New Roman" w:hAnsi="Times New Roman" w:cs="Times New Roman"/>
        </w:rPr>
        <w:t xml:space="preserve"> (if not the applicant)</w:t>
      </w:r>
      <w:r w:rsidR="005A0209" w:rsidRPr="005F6079">
        <w:rPr>
          <w:rFonts w:ascii="Times New Roman" w:hAnsi="Times New Roman" w:cs="Times New Roman"/>
        </w:rPr>
        <w:t>:</w:t>
      </w:r>
    </w:p>
    <w:p w14:paraId="430315FE" w14:textId="21A63732" w:rsidR="00172097" w:rsidRPr="005F6079" w:rsidRDefault="00C76860" w:rsidP="00DC07F2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F74BE5" w:rsidRPr="005F6079">
        <w:rPr>
          <w:rFonts w:ascii="Times New Roman" w:eastAsia="ＭＳ 明朝" w:hAnsi="Times New Roman" w:cs="Times New Roman"/>
        </w:rPr>
        <w:t>Scheduled</w:t>
      </w:r>
      <w:r w:rsidR="00822C07" w:rsidRPr="005F6079">
        <w:rPr>
          <w:rFonts w:ascii="Times New Roman" w:eastAsia="ＭＳ 明朝" w:hAnsi="Times New Roman" w:cs="Times New Roman"/>
        </w:rPr>
        <w:t xml:space="preserve"> publication date</w:t>
      </w:r>
      <w:r w:rsidRPr="005F6079">
        <w:rPr>
          <w:rFonts w:ascii="Times New Roman" w:eastAsia="ＭＳ 明朝" w:hAnsi="Times New Roman" w:cs="Times New Roman"/>
        </w:rPr>
        <w:t>/season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686F9560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1BC2777E" w14:textId="00A03290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(C) </w:t>
      </w:r>
      <w:r w:rsidR="00195EF2" w:rsidRPr="005F6079">
        <w:rPr>
          <w:rFonts w:ascii="Times New Roman" w:eastAsia="ＭＳ 明朝" w:hAnsi="Times New Roman" w:cs="Times New Roman"/>
        </w:rPr>
        <w:t>Broadcast</w:t>
      </w:r>
      <w:r w:rsidR="0078614A" w:rsidRPr="005F6079">
        <w:rPr>
          <w:rFonts w:ascii="Times New Roman" w:eastAsia="ＭＳ 明朝" w:hAnsi="Times New Roman" w:cs="Times New Roman"/>
        </w:rPr>
        <w:t>ing</w:t>
      </w:r>
      <w:r w:rsidR="00811C2C" w:rsidRPr="005F6079">
        <w:rPr>
          <w:rFonts w:ascii="Times New Roman" w:hAnsi="Times New Roman" w:cs="Times New Roman"/>
        </w:rPr>
        <w:t xml:space="preserve">, </w:t>
      </w:r>
      <w:r w:rsidR="00413ECB" w:rsidRPr="005F6079">
        <w:rPr>
          <w:rFonts w:ascii="Times New Roman" w:eastAsia="ＭＳ 明朝" w:hAnsi="Times New Roman" w:cs="Times New Roman"/>
        </w:rPr>
        <w:t>presentation</w:t>
      </w:r>
      <w:r w:rsidR="00811C2C" w:rsidRPr="005F6079">
        <w:rPr>
          <w:rFonts w:ascii="Times New Roman" w:eastAsia="ＭＳ 明朝" w:hAnsi="Times New Roman" w:cs="Times New Roman"/>
        </w:rPr>
        <w:t>, etc.</w:t>
      </w:r>
    </w:p>
    <w:p w14:paraId="0E6EDAAB" w14:textId="26C9A80E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822C07" w:rsidRPr="005F6079">
        <w:rPr>
          <w:rFonts w:ascii="Times New Roman" w:eastAsia="ＭＳ 明朝" w:hAnsi="Times New Roman" w:cs="Times New Roman"/>
        </w:rPr>
        <w:t>Name of the broadcasting/presenting entity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4DC786F2" w14:textId="54E447E6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822C07" w:rsidRPr="005F6079">
        <w:rPr>
          <w:rFonts w:ascii="Times New Roman" w:eastAsia="ＭＳ 明朝" w:hAnsi="Times New Roman" w:cs="Times New Roman"/>
        </w:rPr>
        <w:t>Title of the program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7A90CDEC" w14:textId="422718CC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822C07" w:rsidRPr="005F6079">
        <w:rPr>
          <w:rFonts w:ascii="Times New Roman" w:eastAsia="ＭＳ 明朝" w:hAnsi="Times New Roman" w:cs="Times New Roman"/>
        </w:rPr>
        <w:t>URL of the webpage (if available)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2038D909" w14:textId="1EA35B01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3C1264" w:rsidRPr="005F6079">
        <w:rPr>
          <w:rFonts w:ascii="Times New Roman" w:eastAsia="ＭＳ 明朝" w:hAnsi="Times New Roman" w:cs="Times New Roman"/>
        </w:rPr>
        <w:t>O</w:t>
      </w:r>
      <w:r w:rsidR="00822C07" w:rsidRPr="005F6079">
        <w:rPr>
          <w:rFonts w:ascii="Times New Roman" w:eastAsia="ＭＳ 明朝" w:hAnsi="Times New Roman" w:cs="Times New Roman"/>
        </w:rPr>
        <w:t>wner/responsible person</w:t>
      </w:r>
      <w:r w:rsidR="00C87EA2" w:rsidRPr="005F6079">
        <w:rPr>
          <w:rFonts w:ascii="Times New Roman" w:eastAsia="ＭＳ 明朝" w:hAnsi="Times New Roman" w:cs="Times New Roman"/>
        </w:rPr>
        <w:t xml:space="preserve"> of the program</w:t>
      </w:r>
      <w:r w:rsidR="00822C07" w:rsidRPr="005F6079">
        <w:rPr>
          <w:rFonts w:ascii="Times New Roman" w:eastAsia="ＭＳ 明朝" w:hAnsi="Times New Roman" w:cs="Times New Roman"/>
        </w:rPr>
        <w:t xml:space="preserve"> (if not the applicant)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3FEB0350" w14:textId="7564537B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• </w:t>
      </w:r>
      <w:r w:rsidR="00F74BE5" w:rsidRPr="005F6079">
        <w:rPr>
          <w:rFonts w:ascii="Times New Roman" w:eastAsia="ＭＳ 明朝" w:hAnsi="Times New Roman" w:cs="Times New Roman"/>
        </w:rPr>
        <w:t>Schedul</w:t>
      </w:r>
      <w:r w:rsidR="00822C07" w:rsidRPr="005F6079">
        <w:rPr>
          <w:rFonts w:ascii="Times New Roman" w:eastAsia="ＭＳ 明朝" w:hAnsi="Times New Roman" w:cs="Times New Roman"/>
        </w:rPr>
        <w:t xml:space="preserve">ed date/season of broadcast or </w:t>
      </w:r>
      <w:r w:rsidR="004C1FF8" w:rsidRPr="005F6079">
        <w:rPr>
          <w:rFonts w:ascii="Times New Roman" w:eastAsia="ＭＳ 明朝" w:hAnsi="Times New Roman" w:cs="Times New Roman"/>
        </w:rPr>
        <w:t>presentation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4439450E" w14:textId="77777777" w:rsidR="00822C07" w:rsidRPr="005F6079" w:rsidRDefault="00822C07" w:rsidP="00172097">
      <w:pPr>
        <w:rPr>
          <w:rFonts w:ascii="Times New Roman" w:eastAsia="ＭＳ 明朝" w:hAnsi="Times New Roman" w:cs="Times New Roman"/>
        </w:rPr>
      </w:pPr>
    </w:p>
    <w:p w14:paraId="601A372B" w14:textId="68EA6EE3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Style w:val="a8"/>
          <w:rFonts w:ascii="Times New Roman" w:hAnsi="Times New Roman" w:cs="Times New Roman"/>
        </w:rPr>
        <w:t>Note</w:t>
      </w:r>
      <w:r w:rsidR="005A0209" w:rsidRPr="005F6079">
        <w:rPr>
          <w:rStyle w:val="a8"/>
          <w:rFonts w:ascii="Times New Roman" w:hAnsi="Times New Roman" w:cs="Times New Roman"/>
        </w:rPr>
        <w:t>:</w:t>
      </w:r>
      <w:r w:rsidRPr="005F6079">
        <w:rPr>
          <w:rFonts w:ascii="Times New Roman" w:hAnsi="Times New Roman" w:cs="Times New Roman"/>
        </w:rPr>
        <w:t xml:space="preserve"> If it is not possible to indicate that the said work is an online resource of </w:t>
      </w:r>
      <w:r w:rsidRPr="005F6079">
        <w:rPr>
          <w:rFonts w:ascii="Times New Roman" w:eastAsia="游明朝" w:hAnsi="Times New Roman" w:cs="Times New Roman"/>
        </w:rPr>
        <w:t>ILCAA, please provide the reason</w:t>
      </w:r>
      <w:r w:rsidRPr="005F6079">
        <w:rPr>
          <w:rFonts w:ascii="Times New Roman" w:hAnsi="Times New Roman" w:cs="Times New Roman"/>
        </w:rPr>
        <w:t xml:space="preserve"> here.</w:t>
      </w:r>
    </w:p>
    <w:p w14:paraId="68C359F0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295E4CEA" w14:textId="72563CFF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716EFBCB" w14:textId="77777777" w:rsidR="00E91AA2" w:rsidRPr="005F6079" w:rsidRDefault="00E91AA2" w:rsidP="00172097">
      <w:pPr>
        <w:rPr>
          <w:rFonts w:ascii="Times New Roman" w:eastAsia="ＭＳ 明朝" w:hAnsi="Times New Roman" w:cs="Times New Roman"/>
        </w:rPr>
      </w:pPr>
    </w:p>
    <w:p w14:paraId="21B98919" w14:textId="3B756CBD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I hereby apply as </w:t>
      </w:r>
      <w:r w:rsidR="009E6234" w:rsidRPr="005F6079">
        <w:rPr>
          <w:rFonts w:ascii="Times New Roman" w:eastAsia="ＭＳ 明朝" w:hAnsi="Times New Roman" w:cs="Times New Roman"/>
        </w:rPr>
        <w:t xml:space="preserve">stated </w:t>
      </w:r>
      <w:r w:rsidRPr="005F6079">
        <w:rPr>
          <w:rFonts w:ascii="Times New Roman" w:eastAsia="ＭＳ 明朝" w:hAnsi="Times New Roman" w:cs="Times New Roman"/>
        </w:rPr>
        <w:t>above</w:t>
      </w:r>
      <w:r w:rsidR="009D2D72" w:rsidRPr="005F6079">
        <w:rPr>
          <w:rFonts w:ascii="Times New Roman" w:eastAsia="ＭＳ 明朝" w:hAnsi="Times New Roman" w:cs="Times New Roman"/>
        </w:rPr>
        <w:t>.</w:t>
      </w:r>
    </w:p>
    <w:p w14:paraId="65CD409F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0E350AFA" w14:textId="22D96B0D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Date</w:t>
      </w:r>
      <w:r w:rsidR="005A0209" w:rsidRPr="005F6079">
        <w:rPr>
          <w:rFonts w:ascii="Times New Roman" w:eastAsia="ＭＳ 明朝" w:hAnsi="Times New Roman" w:cs="Times New Roman"/>
        </w:rPr>
        <w:t>:</w:t>
      </w:r>
    </w:p>
    <w:p w14:paraId="23F2CBEC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3485F1EE" w14:textId="09EC83C7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Applicant</w:t>
      </w:r>
      <w:r w:rsidR="00EC694D" w:rsidRPr="005F6079">
        <w:rPr>
          <w:rFonts w:ascii="Times New Roman" w:eastAsia="ＭＳ 明朝" w:hAnsi="Times New Roman" w:cs="Times New Roman"/>
        </w:rPr>
        <w:t>’s signature</w:t>
      </w:r>
      <w:r w:rsidR="007B1A1E" w:rsidRPr="005F6079">
        <w:rPr>
          <w:rFonts w:ascii="Times New Roman" w:eastAsia="ＭＳ 明朝" w:hAnsi="Times New Roman" w:cs="Times New Roman"/>
        </w:rPr>
        <w:t>:</w:t>
      </w:r>
    </w:p>
    <w:p w14:paraId="119EFF18" w14:textId="77777777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 xml:space="preserve">　　　　　　　　　　　　　　　　　　　　　　　　　　　　　　　　　　　　　　　　　　</w:t>
      </w:r>
    </w:p>
    <w:p w14:paraId="1BAD0813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1DAA158B" w14:textId="49BE9002" w:rsidR="005F7AA9" w:rsidRPr="005F6079" w:rsidRDefault="005F7AA9" w:rsidP="00172097">
      <w:pPr>
        <w:rPr>
          <w:rFonts w:ascii="Times New Roman" w:eastAsia="ＭＳ 明朝" w:hAnsi="Times New Roman" w:cs="Times New Roman"/>
        </w:rPr>
      </w:pPr>
    </w:p>
    <w:p w14:paraId="2EA780E8" w14:textId="77777777" w:rsidR="00E91AA2" w:rsidRPr="005F6079" w:rsidRDefault="00E91AA2" w:rsidP="00172097">
      <w:pPr>
        <w:rPr>
          <w:rFonts w:ascii="Times New Roman" w:eastAsia="ＭＳ 明朝" w:hAnsi="Times New Roman" w:cs="Times New Roman"/>
        </w:rPr>
      </w:pPr>
    </w:p>
    <w:p w14:paraId="402CD963" w14:textId="45C7FE10" w:rsidR="005F7AA9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──────────────────────────────────────────</w:t>
      </w:r>
    </w:p>
    <w:p w14:paraId="581B77E6" w14:textId="454527DF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We hereby grant permission as requested in the above application.</w:t>
      </w:r>
    </w:p>
    <w:p w14:paraId="30D398D5" w14:textId="77777777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409AFAE5" w14:textId="6FB2ECFE" w:rsidR="00172097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Date</w:t>
      </w:r>
      <w:r w:rsidR="00E91AA2" w:rsidRPr="005F6079">
        <w:rPr>
          <w:rFonts w:ascii="Times New Roman" w:eastAsia="ＭＳ 明朝" w:hAnsi="Times New Roman" w:cs="Times New Roman"/>
        </w:rPr>
        <w:t>:</w:t>
      </w:r>
    </w:p>
    <w:p w14:paraId="7B341686" w14:textId="1851107D" w:rsidR="00FA08B1" w:rsidRPr="005F6079" w:rsidRDefault="00FA08B1" w:rsidP="00172097">
      <w:pPr>
        <w:rPr>
          <w:rFonts w:ascii="Times New Roman" w:eastAsia="ＭＳ 明朝" w:hAnsi="Times New Roman" w:cs="Times New Roman"/>
        </w:rPr>
      </w:pPr>
    </w:p>
    <w:p w14:paraId="53858D91" w14:textId="35773814" w:rsidR="00FA08B1" w:rsidRPr="005F6079" w:rsidRDefault="00C76860" w:rsidP="009D2D72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Signature</w:t>
      </w:r>
      <w:r w:rsidR="009D2D72" w:rsidRPr="005F6079">
        <w:rPr>
          <w:rFonts w:ascii="Times New Roman" w:eastAsia="ＭＳ 明朝" w:hAnsi="Times New Roman" w:cs="Times New Roman"/>
        </w:rPr>
        <w:t>:</w:t>
      </w:r>
    </w:p>
    <w:p w14:paraId="42817CBB" w14:textId="77777777" w:rsidR="00FA08B1" w:rsidRPr="005F6079" w:rsidRDefault="00FA08B1" w:rsidP="00172097">
      <w:pPr>
        <w:rPr>
          <w:rFonts w:ascii="Times New Roman" w:eastAsia="ＭＳ 明朝" w:hAnsi="Times New Roman" w:cs="Times New Roman"/>
        </w:rPr>
      </w:pPr>
    </w:p>
    <w:p w14:paraId="26B8E33C" w14:textId="3E3AB9BE" w:rsidR="00172097" w:rsidRPr="005F6079" w:rsidRDefault="00172097" w:rsidP="00172097">
      <w:pPr>
        <w:rPr>
          <w:rFonts w:ascii="Times New Roman" w:eastAsia="ＭＳ 明朝" w:hAnsi="Times New Roman" w:cs="Times New Roman"/>
        </w:rPr>
      </w:pPr>
    </w:p>
    <w:p w14:paraId="567951DC" w14:textId="77777777" w:rsidR="009D2D72" w:rsidRPr="005F6079" w:rsidRDefault="009D2D72" w:rsidP="00172097">
      <w:pPr>
        <w:rPr>
          <w:rFonts w:ascii="Times New Roman" w:eastAsia="ＭＳ 明朝" w:hAnsi="Times New Roman" w:cs="Times New Roman"/>
        </w:rPr>
      </w:pPr>
    </w:p>
    <w:p w14:paraId="46D97B04" w14:textId="101809D1" w:rsidR="00FA08B1" w:rsidRPr="005F6079" w:rsidRDefault="00C76860" w:rsidP="00172097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Director, Research Institute for Languages and Cultures of Asia and Africa</w:t>
      </w:r>
      <w:r w:rsidR="00B66391" w:rsidRPr="005F6079">
        <w:rPr>
          <w:rFonts w:ascii="Times New Roman" w:eastAsia="ＭＳ 明朝" w:hAnsi="Times New Roman" w:cs="Times New Roman"/>
        </w:rPr>
        <w:t>,</w:t>
      </w:r>
    </w:p>
    <w:p w14:paraId="77E82A40" w14:textId="091767E9" w:rsidR="00172097" w:rsidRPr="005F6079" w:rsidRDefault="00C76860">
      <w:pPr>
        <w:rPr>
          <w:rFonts w:ascii="Times New Roman" w:eastAsia="ＭＳ 明朝" w:hAnsi="Times New Roman" w:cs="Times New Roman"/>
        </w:rPr>
      </w:pPr>
      <w:r w:rsidRPr="005F6079">
        <w:rPr>
          <w:rFonts w:ascii="Times New Roman" w:eastAsia="ＭＳ 明朝" w:hAnsi="Times New Roman" w:cs="Times New Roman"/>
        </w:rPr>
        <w:t>Tokyo University of Foreign Studies</w:t>
      </w:r>
    </w:p>
    <w:sectPr w:rsidR="00172097" w:rsidRPr="005F6079" w:rsidSect="0017209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2E26"/>
    <w:multiLevelType w:val="hybridMultilevel"/>
    <w:tmpl w:val="58A2D798"/>
    <w:lvl w:ilvl="0" w:tplc="7D0CC77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F56A184" w:tentative="1">
      <w:start w:val="1"/>
      <w:numFmt w:val="aiueoFullWidth"/>
      <w:lvlText w:val="(%2)"/>
      <w:lvlJc w:val="left"/>
      <w:pPr>
        <w:ind w:left="840" w:hanging="420"/>
      </w:pPr>
    </w:lvl>
    <w:lvl w:ilvl="2" w:tplc="EDA8F5E8" w:tentative="1">
      <w:start w:val="1"/>
      <w:numFmt w:val="decimalEnclosedCircle"/>
      <w:lvlText w:val="%3"/>
      <w:lvlJc w:val="left"/>
      <w:pPr>
        <w:ind w:left="1260" w:hanging="420"/>
      </w:pPr>
    </w:lvl>
    <w:lvl w:ilvl="3" w:tplc="8B140446" w:tentative="1">
      <w:start w:val="1"/>
      <w:numFmt w:val="decimal"/>
      <w:lvlText w:val="%4."/>
      <w:lvlJc w:val="left"/>
      <w:pPr>
        <w:ind w:left="1680" w:hanging="420"/>
      </w:pPr>
    </w:lvl>
    <w:lvl w:ilvl="4" w:tplc="677EA4EC" w:tentative="1">
      <w:start w:val="1"/>
      <w:numFmt w:val="aiueoFullWidth"/>
      <w:lvlText w:val="(%5)"/>
      <w:lvlJc w:val="left"/>
      <w:pPr>
        <w:ind w:left="2100" w:hanging="420"/>
      </w:pPr>
    </w:lvl>
    <w:lvl w:ilvl="5" w:tplc="9AC60C00" w:tentative="1">
      <w:start w:val="1"/>
      <w:numFmt w:val="decimalEnclosedCircle"/>
      <w:lvlText w:val="%6"/>
      <w:lvlJc w:val="left"/>
      <w:pPr>
        <w:ind w:left="2520" w:hanging="420"/>
      </w:pPr>
    </w:lvl>
    <w:lvl w:ilvl="6" w:tplc="A618907A" w:tentative="1">
      <w:start w:val="1"/>
      <w:numFmt w:val="decimal"/>
      <w:lvlText w:val="%7."/>
      <w:lvlJc w:val="left"/>
      <w:pPr>
        <w:ind w:left="2940" w:hanging="420"/>
      </w:pPr>
    </w:lvl>
    <w:lvl w:ilvl="7" w:tplc="03485D60" w:tentative="1">
      <w:start w:val="1"/>
      <w:numFmt w:val="aiueoFullWidth"/>
      <w:lvlText w:val="(%8)"/>
      <w:lvlJc w:val="left"/>
      <w:pPr>
        <w:ind w:left="3360" w:hanging="420"/>
      </w:pPr>
    </w:lvl>
    <w:lvl w:ilvl="8" w:tplc="BE1E364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97"/>
    <w:rsid w:val="000124D3"/>
    <w:rsid w:val="00061867"/>
    <w:rsid w:val="00062625"/>
    <w:rsid w:val="00062F2A"/>
    <w:rsid w:val="00094D6E"/>
    <w:rsid w:val="000E37F3"/>
    <w:rsid w:val="001337B8"/>
    <w:rsid w:val="00144AF1"/>
    <w:rsid w:val="00163A94"/>
    <w:rsid w:val="00172097"/>
    <w:rsid w:val="00195EF2"/>
    <w:rsid w:val="00204211"/>
    <w:rsid w:val="00213E06"/>
    <w:rsid w:val="00252D6B"/>
    <w:rsid w:val="002A3E8E"/>
    <w:rsid w:val="002D1656"/>
    <w:rsid w:val="002D7666"/>
    <w:rsid w:val="002E2B63"/>
    <w:rsid w:val="002E4EEE"/>
    <w:rsid w:val="00311600"/>
    <w:rsid w:val="00330C4E"/>
    <w:rsid w:val="003604AA"/>
    <w:rsid w:val="003C1264"/>
    <w:rsid w:val="003E292B"/>
    <w:rsid w:val="003E594C"/>
    <w:rsid w:val="00406476"/>
    <w:rsid w:val="00413ECB"/>
    <w:rsid w:val="00431C24"/>
    <w:rsid w:val="00450696"/>
    <w:rsid w:val="004535AC"/>
    <w:rsid w:val="0048452C"/>
    <w:rsid w:val="004C1FF8"/>
    <w:rsid w:val="004C6FBD"/>
    <w:rsid w:val="004D2229"/>
    <w:rsid w:val="004E2490"/>
    <w:rsid w:val="004F35EF"/>
    <w:rsid w:val="005005BB"/>
    <w:rsid w:val="00522E14"/>
    <w:rsid w:val="00537865"/>
    <w:rsid w:val="00541FD7"/>
    <w:rsid w:val="005A0209"/>
    <w:rsid w:val="005E5129"/>
    <w:rsid w:val="005F6079"/>
    <w:rsid w:val="005F7AA9"/>
    <w:rsid w:val="00600B74"/>
    <w:rsid w:val="006205ED"/>
    <w:rsid w:val="00636069"/>
    <w:rsid w:val="00662F68"/>
    <w:rsid w:val="006F3BAB"/>
    <w:rsid w:val="00727421"/>
    <w:rsid w:val="00727DFF"/>
    <w:rsid w:val="0073751C"/>
    <w:rsid w:val="007405A3"/>
    <w:rsid w:val="00773657"/>
    <w:rsid w:val="0078614A"/>
    <w:rsid w:val="007945B8"/>
    <w:rsid w:val="00797E18"/>
    <w:rsid w:val="007B0E17"/>
    <w:rsid w:val="007B1A1E"/>
    <w:rsid w:val="007D5CD7"/>
    <w:rsid w:val="007E78F7"/>
    <w:rsid w:val="00811C2C"/>
    <w:rsid w:val="00822C07"/>
    <w:rsid w:val="00860CC1"/>
    <w:rsid w:val="00881895"/>
    <w:rsid w:val="008B5C0D"/>
    <w:rsid w:val="00940DE9"/>
    <w:rsid w:val="00946734"/>
    <w:rsid w:val="00986867"/>
    <w:rsid w:val="009877AE"/>
    <w:rsid w:val="009D2D72"/>
    <w:rsid w:val="009E59FF"/>
    <w:rsid w:val="009E6234"/>
    <w:rsid w:val="009F722E"/>
    <w:rsid w:val="00A27932"/>
    <w:rsid w:val="00A65826"/>
    <w:rsid w:val="00A91BEB"/>
    <w:rsid w:val="00B2703B"/>
    <w:rsid w:val="00B6577F"/>
    <w:rsid w:val="00B66391"/>
    <w:rsid w:val="00BA1C72"/>
    <w:rsid w:val="00BB0866"/>
    <w:rsid w:val="00BC2B4A"/>
    <w:rsid w:val="00BE04BD"/>
    <w:rsid w:val="00C1223D"/>
    <w:rsid w:val="00C24769"/>
    <w:rsid w:val="00C54B44"/>
    <w:rsid w:val="00C76860"/>
    <w:rsid w:val="00C87EA2"/>
    <w:rsid w:val="00CF6B68"/>
    <w:rsid w:val="00DB6AD3"/>
    <w:rsid w:val="00DC07F2"/>
    <w:rsid w:val="00DC4E1E"/>
    <w:rsid w:val="00E029C6"/>
    <w:rsid w:val="00E172EB"/>
    <w:rsid w:val="00E31513"/>
    <w:rsid w:val="00E34FA9"/>
    <w:rsid w:val="00E450CE"/>
    <w:rsid w:val="00E60681"/>
    <w:rsid w:val="00E91AA2"/>
    <w:rsid w:val="00EC694D"/>
    <w:rsid w:val="00EC6E00"/>
    <w:rsid w:val="00F22ACB"/>
    <w:rsid w:val="00F74BE5"/>
    <w:rsid w:val="00FA08B1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D3EDB"/>
  <w15:chartTrackingRefBased/>
  <w15:docId w15:val="{5201141B-F7B3-4585-A2A8-2E64B6F7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C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0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4AA"/>
  </w:style>
  <w:style w:type="paragraph" w:styleId="a6">
    <w:name w:val="footer"/>
    <w:basedOn w:val="a"/>
    <w:link w:val="a7"/>
    <w:uiPriority w:val="99"/>
    <w:unhideWhenUsed/>
    <w:rsid w:val="00360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4AA"/>
  </w:style>
  <w:style w:type="character" w:styleId="a8">
    <w:name w:val="Strong"/>
    <w:basedOn w:val="a0"/>
    <w:uiPriority w:val="22"/>
    <w:qFormat/>
    <w:rsid w:val="009E6234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5F60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607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5F60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60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60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B2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Arakawa</dc:creator>
  <cp:lastModifiedBy>irc</cp:lastModifiedBy>
  <cp:revision>89</cp:revision>
  <cp:lastPrinted>2025-04-30T06:03:00Z</cp:lastPrinted>
  <dcterms:created xsi:type="dcterms:W3CDTF">2025-04-14T03:45:00Z</dcterms:created>
  <dcterms:modified xsi:type="dcterms:W3CDTF">2025-07-10T07:01:00Z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f894862813b46b8e92837044b0c14e7309fb990f2690d56743dec3ed14acf7a3</vt:lpwstr>
  </property>
</Properties>
</file>